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577" w14:textId="189F3F1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E560A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0B8D7A2" w14:textId="0046D01E" w:rsidR="004D2FD8" w:rsidRPr="00F95B0A" w:rsidRDefault="004D2FD8" w:rsidP="00065B37">
      <w:pPr>
        <w:pStyle w:val="Blockquote"/>
        <w:tabs>
          <w:tab w:val="left" w:pos="709"/>
        </w:tabs>
        <w:ind w:left="709"/>
        <w:rPr>
          <w:rFonts w:ascii="Times New Roman" w:hAnsi="Times New Roman"/>
          <w:sz w:val="28"/>
          <w:szCs w:val="28"/>
          <w:lang w:val="en-GB"/>
        </w:rPr>
      </w:pPr>
      <w:r w:rsidRPr="00F95B0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65B37" w:rsidRPr="00147777">
        <w:rPr>
          <w:rFonts w:ascii="Times New Roman" w:hAnsi="Times New Roman"/>
          <w:b/>
          <w:bCs/>
          <w:sz w:val="28"/>
          <w:szCs w:val="28"/>
        </w:rPr>
        <w:t>MOBIP/SUPLS/2.6</w:t>
      </w:r>
      <w:r w:rsidR="004C3674" w:rsidRPr="00147777">
        <w:rPr>
          <w:rFonts w:ascii="Times New Roman" w:hAnsi="Times New Roman"/>
          <w:b/>
          <w:bCs/>
          <w:sz w:val="28"/>
          <w:szCs w:val="28"/>
        </w:rPr>
        <w:t>/2.6.2/T</w:t>
      </w:r>
      <w:r w:rsidR="00227F26" w:rsidRPr="00147777">
        <w:rPr>
          <w:rFonts w:ascii="Times New Roman" w:hAnsi="Times New Roman"/>
          <w:b/>
          <w:bCs/>
          <w:sz w:val="28"/>
          <w:szCs w:val="28"/>
        </w:rPr>
        <w:t>1SABM</w:t>
      </w:r>
      <w:r w:rsidR="00065B37" w:rsidRPr="00065B3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95B0A">
        <w:rPr>
          <w:rFonts w:ascii="Times New Roman" w:hAnsi="Times New Roman"/>
          <w:sz w:val="28"/>
          <w:szCs w:val="28"/>
          <w:lang w:val="en-GB"/>
        </w:rPr>
        <w:tab/>
      </w:r>
      <w:r w:rsidRPr="00F95B0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F95B0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F95B0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pPr w:leftFromText="180" w:rightFromText="180" w:vertAnchor="text" w:tblpY="1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999"/>
        <w:gridCol w:w="1260"/>
        <w:gridCol w:w="3900"/>
        <w:gridCol w:w="3118"/>
        <w:gridCol w:w="1914"/>
      </w:tblGrid>
      <w:tr w:rsidR="004D2FD8" w:rsidRPr="0076135A" w14:paraId="0DFDA065" w14:textId="77777777" w:rsidTr="001E4757">
        <w:trPr>
          <w:trHeight w:val="495"/>
        </w:trPr>
        <w:tc>
          <w:tcPr>
            <w:tcW w:w="2010" w:type="dxa"/>
            <w:gridSpan w:val="2"/>
            <w:vAlign w:val="center"/>
          </w:tcPr>
          <w:p w14:paraId="1E351ED8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260" w:type="dxa"/>
            <w:vAlign w:val="center"/>
          </w:tcPr>
          <w:p w14:paraId="76ED18C3" w14:textId="77777777" w:rsidR="004D2FD8" w:rsidRPr="0076135A" w:rsidRDefault="004D2FD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900" w:type="dxa"/>
            <w:vAlign w:val="center"/>
          </w:tcPr>
          <w:p w14:paraId="00DBD7F2" w14:textId="77777777" w:rsidR="004D2FD8" w:rsidRPr="0076135A" w:rsidRDefault="004D2FD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18" w:type="dxa"/>
          </w:tcPr>
          <w:p w14:paraId="0CF80FFF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914" w:type="dxa"/>
          </w:tcPr>
          <w:p w14:paraId="238A5C24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76135A" w14:paraId="397E62BF" w14:textId="77777777" w:rsidTr="001E4757">
        <w:tc>
          <w:tcPr>
            <w:tcW w:w="2010" w:type="dxa"/>
            <w:gridSpan w:val="2"/>
            <w:vAlign w:val="center"/>
          </w:tcPr>
          <w:p w14:paraId="55FEED36" w14:textId="77777777" w:rsidR="004D2FD8" w:rsidRPr="0076135A" w:rsidRDefault="006B0AB1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260" w:type="dxa"/>
            <w:vAlign w:val="center"/>
          </w:tcPr>
          <w:p w14:paraId="2FDF20C0" w14:textId="77777777" w:rsidR="004D2FD8" w:rsidRPr="0076135A" w:rsidRDefault="004D2FD8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900" w:type="dxa"/>
            <w:vAlign w:val="center"/>
          </w:tcPr>
          <w:p w14:paraId="1DF825BE" w14:textId="77777777" w:rsidR="004D2FD8" w:rsidRPr="0076135A" w:rsidRDefault="006B0AB1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18" w:type="dxa"/>
          </w:tcPr>
          <w:p w14:paraId="69515B98" w14:textId="481A36FF" w:rsidR="004D2FD8" w:rsidRPr="0076135A" w:rsidRDefault="004D2FD8" w:rsidP="0014777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76135A">
              <w:rPr>
                <w:b/>
              </w:rPr>
              <w:footnoteReference w:id="1"/>
            </w:r>
            <w:r w:rsidR="00F95B0A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(UGX)</w:t>
            </w:r>
          </w:p>
        </w:tc>
        <w:tc>
          <w:tcPr>
            <w:tcW w:w="1914" w:type="dxa"/>
          </w:tcPr>
          <w:p w14:paraId="7133BBBE" w14:textId="77777777" w:rsidR="004D2FD8" w:rsidRPr="0076135A" w:rsidRDefault="004D2FD8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8B66CF2" w14:textId="58714363" w:rsidR="004D2FD8" w:rsidRPr="0076135A" w:rsidRDefault="00F95B0A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UGX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135A" w:rsidRPr="0076135A" w14:paraId="59AE5391" w14:textId="77777777" w:rsidTr="001E4757">
        <w:trPr>
          <w:gridBefore w:val="1"/>
          <w:wBefore w:w="11" w:type="dxa"/>
          <w:trHeight w:val="548"/>
        </w:trPr>
        <w:tc>
          <w:tcPr>
            <w:tcW w:w="1999" w:type="dxa"/>
            <w:vAlign w:val="center"/>
          </w:tcPr>
          <w:p w14:paraId="740351DD" w14:textId="0AAB5A19" w:rsidR="0076135A" w:rsidRPr="005A37D9" w:rsidRDefault="0076135A" w:rsidP="005A37D9">
            <w:pPr>
              <w:pStyle w:val="NoSpacing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3E686DF7" w14:textId="3179EA8C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900" w:type="dxa"/>
            <w:vAlign w:val="bottom"/>
          </w:tcPr>
          <w:p w14:paraId="474F7F1C" w14:textId="724FB19B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4FCC41F8" w14:textId="116F34F7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6A0B970A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3BFE6D1" w14:textId="77777777" w:rsidTr="001E4757">
        <w:trPr>
          <w:gridBefore w:val="1"/>
          <w:wBefore w:w="11" w:type="dxa"/>
          <w:trHeight w:val="548"/>
        </w:trPr>
        <w:tc>
          <w:tcPr>
            <w:tcW w:w="1999" w:type="dxa"/>
            <w:vAlign w:val="center"/>
          </w:tcPr>
          <w:p w14:paraId="2DFEB7E8" w14:textId="6AAC1605" w:rsidR="0076135A" w:rsidRPr="005A37D9" w:rsidRDefault="0076135A" w:rsidP="005A37D9">
            <w:pPr>
              <w:pStyle w:val="NoSpacing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FE1F934" w14:textId="52B2CB36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900" w:type="dxa"/>
            <w:vAlign w:val="bottom"/>
          </w:tcPr>
          <w:p w14:paraId="3B220307" w14:textId="7DB437DE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22DAF3CB" w14:textId="765D8B41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44C77AD4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E7C3D26" w14:textId="77777777" w:rsidTr="001E4757">
        <w:trPr>
          <w:gridBefore w:val="1"/>
          <w:wBefore w:w="11" w:type="dxa"/>
          <w:trHeight w:val="548"/>
        </w:trPr>
        <w:tc>
          <w:tcPr>
            <w:tcW w:w="1999" w:type="dxa"/>
            <w:vAlign w:val="center"/>
          </w:tcPr>
          <w:p w14:paraId="42BABCB7" w14:textId="66D5ACB5" w:rsidR="0076135A" w:rsidRPr="005A37D9" w:rsidRDefault="0076135A" w:rsidP="005A37D9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0E6A115" w14:textId="67127186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900" w:type="dxa"/>
            <w:vAlign w:val="bottom"/>
          </w:tcPr>
          <w:p w14:paraId="7ABE6BFB" w14:textId="20092D23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764175B7" w14:textId="05D03836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484DDF4C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13EB4D0" w14:textId="77777777" w:rsidTr="001E4757">
        <w:trPr>
          <w:gridBefore w:val="1"/>
          <w:wBefore w:w="11" w:type="dxa"/>
          <w:trHeight w:val="402"/>
        </w:trPr>
        <w:tc>
          <w:tcPr>
            <w:tcW w:w="1999" w:type="dxa"/>
            <w:vAlign w:val="center"/>
          </w:tcPr>
          <w:p w14:paraId="088B0AD1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92AB842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900" w:type="dxa"/>
            <w:vAlign w:val="center"/>
          </w:tcPr>
          <w:p w14:paraId="56EBAEFE" w14:textId="3F02DD5E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2AA51925" w14:textId="77777777" w:rsidR="0076135A" w:rsidRPr="0076135A" w:rsidRDefault="0076135A" w:rsidP="00227F26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914" w:type="dxa"/>
          </w:tcPr>
          <w:p w14:paraId="1AC2763D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471CC6" w14:paraId="3E650409" w14:textId="77777777" w:rsidTr="001E4757">
        <w:trPr>
          <w:gridBefore w:val="1"/>
          <w:wBefore w:w="11" w:type="dxa"/>
          <w:trHeight w:val="1119"/>
        </w:trPr>
        <w:tc>
          <w:tcPr>
            <w:tcW w:w="1999" w:type="dxa"/>
            <w:vAlign w:val="center"/>
          </w:tcPr>
          <w:p w14:paraId="4DAB614F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2C0F40F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900" w:type="dxa"/>
            <w:vAlign w:val="center"/>
          </w:tcPr>
          <w:p w14:paraId="7F5FAD8D" w14:textId="127D1920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Spare parts with detailed annex including unit prices</w:t>
            </w:r>
          </w:p>
          <w:p w14:paraId="1491ECB7" w14:textId="3A84122C" w:rsidR="0076135A" w:rsidRPr="0076135A" w:rsidRDefault="0076135A" w:rsidP="00227F26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Consumables with detailed annex including unit prices</w:t>
            </w:r>
          </w:p>
          <w:p w14:paraId="3D32F0F0" w14:textId="2CE7B8E2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6651F376" w14:textId="3635115C" w:rsidR="0076135A" w:rsidRPr="00F95B0A" w:rsidRDefault="0076135A" w:rsidP="00227F26">
            <w:pPr>
              <w:spacing w:before="240" w:line="480" w:lineRule="auto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76135A">
              <w:rPr>
                <w:rFonts w:ascii="Times New Roman" w:hAnsi="Times New Roman"/>
                <w:sz w:val="22"/>
                <w:lang w:val="en-GB"/>
              </w:rPr>
              <w:br/>
              <w:t>Total cost</w:t>
            </w:r>
          </w:p>
          <w:p w14:paraId="70F5F29F" w14:textId="50AC945C" w:rsidR="0076135A" w:rsidRPr="00F95B0A" w:rsidRDefault="0076135A" w:rsidP="00227F26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2669A829" w14:textId="77777777" w:rsidR="0076135A" w:rsidRPr="00471CC6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58B0A0" w14:textId="26C16498" w:rsidR="004D2FD8" w:rsidRDefault="00227F26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r>
        <w:rPr>
          <w:lang w:val="en-GB"/>
        </w:rPr>
        <w:br w:type="textWrapping" w:clear="all"/>
      </w:r>
    </w:p>
    <w:sectPr w:rsidR="004D2FD8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EF8EA" w14:textId="77777777" w:rsidR="00360592" w:rsidRDefault="00360592">
      <w:r>
        <w:separator/>
      </w:r>
    </w:p>
  </w:endnote>
  <w:endnote w:type="continuationSeparator" w:id="0">
    <w:p w14:paraId="2DC44A9D" w14:textId="77777777" w:rsidR="00360592" w:rsidRDefault="0036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8990B" w14:textId="229871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5400211F" w14:textId="77777777" w:rsidR="00E10F00" w:rsidRPr="002116E1" w:rsidRDefault="00E10F00" w:rsidP="00E10F00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C4g_annexivfinoffer_en_MOBIP/SUPLS/2.6/2.6.2/T1SABM………. TAT Checked</w:t>
    </w:r>
  </w:p>
  <w:p w14:paraId="6C63FD9B" w14:textId="15A0C707" w:rsidR="00E811F3" w:rsidRPr="003C52C0" w:rsidRDefault="00E811F3" w:rsidP="00E10F00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9F04" w14:textId="6BCDAA0C" w:rsidR="007E2185" w:rsidRPr="00345D88" w:rsidRDefault="005F411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EF6221" w14:textId="10D0696C" w:rsidR="004A2F1C" w:rsidRPr="00D663B9" w:rsidRDefault="005F4119" w:rsidP="00D663B9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  <w:r w:rsidRPr="00D663B9">
      <w:rPr>
        <w:rFonts w:ascii="Times New Roman" w:hAnsi="Times New Roman"/>
        <w:sz w:val="18"/>
        <w:szCs w:val="18"/>
      </w:rPr>
      <w:t>C4g_annexivfinoffer_en_</w:t>
    </w:r>
    <w:r w:rsidR="00D663B9" w:rsidRPr="00D663B9">
      <w:rPr>
        <w:rFonts w:ascii="Times New Roman" w:hAnsi="Times New Roman"/>
        <w:sz w:val="18"/>
        <w:szCs w:val="18"/>
      </w:rPr>
      <w:t>Building 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32364" w14:textId="77777777" w:rsidR="00360592" w:rsidRDefault="00360592">
      <w:r>
        <w:separator/>
      </w:r>
    </w:p>
  </w:footnote>
  <w:footnote w:type="continuationSeparator" w:id="0">
    <w:p w14:paraId="3EC1D7A4" w14:textId="77777777" w:rsidR="00360592" w:rsidRDefault="00360592">
      <w:r>
        <w:continuationSeparator/>
      </w:r>
    </w:p>
  </w:footnote>
  <w:footnote w:id="1">
    <w:p w14:paraId="327829AF" w14:textId="7BAF8C1D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F95B0A">
        <w:rPr>
          <w:rStyle w:val="FootnoteReference"/>
          <w:rFonts w:ascii="Times New Roman" w:hAnsi="Times New Roman"/>
        </w:rPr>
        <w:footnoteRef/>
      </w:r>
      <w:r w:rsidR="00505C5D" w:rsidRPr="00F95B0A">
        <w:rPr>
          <w:rFonts w:ascii="Times New Roman" w:hAnsi="Times New Roman"/>
          <w:lang w:val="en-GB"/>
        </w:rPr>
        <w:tab/>
      </w:r>
      <w:r w:rsidR="00295396" w:rsidRPr="00F95B0A">
        <w:rPr>
          <w:rFonts w:ascii="Times New Roman" w:hAnsi="Times New Roman"/>
          <w:lang w:val="en-GB"/>
        </w:rPr>
        <w:t>DDP (Delivered Duty Paid</w:t>
      </w:r>
      <w:r w:rsidR="00F95B0A" w:rsidRPr="00F95B0A">
        <w:rPr>
          <w:rFonts w:ascii="Times New Roman" w:hAnsi="Times New Roman"/>
          <w:lang w:val="en-GB"/>
        </w:rPr>
        <w:t>)</w:t>
      </w:r>
      <w:r w:rsidR="00295396" w:rsidRPr="00F95B0A">
        <w:rPr>
          <w:rFonts w:ascii="Times New Roman" w:hAnsi="Times New Roman"/>
          <w:lang w:val="en-GB"/>
        </w:rPr>
        <w:t xml:space="preserve"> — Incoterms 20</w:t>
      </w:r>
      <w:r w:rsidR="008F6DA7" w:rsidRPr="00F95B0A">
        <w:rPr>
          <w:rFonts w:ascii="Times New Roman" w:hAnsi="Times New Roman"/>
          <w:lang w:val="en-GB"/>
        </w:rPr>
        <w:t>2</w:t>
      </w:r>
      <w:r w:rsidR="00295396" w:rsidRPr="00F95B0A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F95B0A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E3F5DE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37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47777"/>
    <w:rsid w:val="00150767"/>
    <w:rsid w:val="001536B3"/>
    <w:rsid w:val="00157DEE"/>
    <w:rsid w:val="001766D9"/>
    <w:rsid w:val="0018117B"/>
    <w:rsid w:val="00181980"/>
    <w:rsid w:val="00185CFB"/>
    <w:rsid w:val="00187253"/>
    <w:rsid w:val="001932AF"/>
    <w:rsid w:val="001937B4"/>
    <w:rsid w:val="001B3D0E"/>
    <w:rsid w:val="001B5454"/>
    <w:rsid w:val="001D0532"/>
    <w:rsid w:val="001E1AC2"/>
    <w:rsid w:val="001E4648"/>
    <w:rsid w:val="001E4757"/>
    <w:rsid w:val="001F5421"/>
    <w:rsid w:val="002068CA"/>
    <w:rsid w:val="00211E0F"/>
    <w:rsid w:val="00216F0D"/>
    <w:rsid w:val="002209F1"/>
    <w:rsid w:val="00220BF7"/>
    <w:rsid w:val="00224C44"/>
    <w:rsid w:val="00227F26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D5D80"/>
    <w:rsid w:val="002E561B"/>
    <w:rsid w:val="002F1222"/>
    <w:rsid w:val="0030641F"/>
    <w:rsid w:val="0030696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0592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3674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5700"/>
    <w:rsid w:val="00575CB0"/>
    <w:rsid w:val="00591F23"/>
    <w:rsid w:val="00593550"/>
    <w:rsid w:val="0059395C"/>
    <w:rsid w:val="005A37D9"/>
    <w:rsid w:val="005B2018"/>
    <w:rsid w:val="005B3248"/>
    <w:rsid w:val="005C0EA1"/>
    <w:rsid w:val="005D5DFB"/>
    <w:rsid w:val="005F015F"/>
    <w:rsid w:val="005F3C51"/>
    <w:rsid w:val="005F4119"/>
    <w:rsid w:val="005F62D0"/>
    <w:rsid w:val="006311FE"/>
    <w:rsid w:val="00632F2C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6732"/>
    <w:rsid w:val="00711C72"/>
    <w:rsid w:val="00721854"/>
    <w:rsid w:val="0073450F"/>
    <w:rsid w:val="0075384B"/>
    <w:rsid w:val="0076135A"/>
    <w:rsid w:val="00777D10"/>
    <w:rsid w:val="00777E99"/>
    <w:rsid w:val="00785EC9"/>
    <w:rsid w:val="00790934"/>
    <w:rsid w:val="00791DA0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4F0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267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4DEF"/>
    <w:rsid w:val="0095725E"/>
    <w:rsid w:val="00964B5A"/>
    <w:rsid w:val="00980A42"/>
    <w:rsid w:val="00986510"/>
    <w:rsid w:val="0098737C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4B28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240"/>
    <w:rsid w:val="00AB29A9"/>
    <w:rsid w:val="00AB2B9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3125"/>
    <w:rsid w:val="00B24082"/>
    <w:rsid w:val="00B277E4"/>
    <w:rsid w:val="00B3168E"/>
    <w:rsid w:val="00B426D7"/>
    <w:rsid w:val="00B4380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A4CFB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3A44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3B9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0F00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1D7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2F7D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5B0A"/>
    <w:rsid w:val="00F962E3"/>
    <w:rsid w:val="00FA3F66"/>
    <w:rsid w:val="00FA546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F3EC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-size-large">
    <w:name w:val="a-size-large"/>
    <w:rsid w:val="00F95B0A"/>
  </w:style>
  <w:style w:type="character" w:customStyle="1" w:styleId="FooterChar">
    <w:name w:val="Footer Char"/>
    <w:basedOn w:val="DefaultParagraphFont"/>
    <w:link w:val="Footer"/>
    <w:rsid w:val="00AB2B95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5A37D9"/>
    <w:pPr>
      <w:widowControl w:val="0"/>
    </w:pPr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FAD12-5B12-49F6-AC09-84D464A5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2015-12-03T09:09:00Z</cp:lastPrinted>
  <dcterms:created xsi:type="dcterms:W3CDTF">2022-06-08T13:48:00Z</dcterms:created>
  <dcterms:modified xsi:type="dcterms:W3CDTF">2022-06-08T13:48:00Z</dcterms:modified>
</cp:coreProperties>
</file>